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C" w:rsidRPr="007279BC" w:rsidRDefault="007279BC" w:rsidP="007279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BC" w:rsidRPr="007279BC" w:rsidRDefault="007279BC" w:rsidP="007279BC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7279BC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Письмо Министерства просвещения РФ от 27 марта 2020 г. N 07-2446 "О направлении информации"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См. справку "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COVID-19"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 государственной политики в сфере защиты прав детей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Минпросвещения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 в рамках усиления мер по вопросам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психолого-педагогической поддержки обучающихся, родителей (законных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представителей), педагогов направляет для использования в работе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для подростков, их родителей, подготовленные Союзом охраны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психического здоровья на основе рекомендаций Всемирной организации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здравоохранения, и памятки, подготовленные ФГБОУ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"Московский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психолого-педагогический университет", в условиях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распространения#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новой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 на территории Российской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просит распространить указанные рекомендации на территории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в том числе в сети Интернет.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 учетом усиления влияния психологических факторов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межличностных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периоды самоизоляции, пролонгированных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каникул, ряда других ограничений может возникнуть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дополнительная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оказания психологической помощи, в том числе экстренной.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Данная помощь может быть оказана сотрудниками Детского телефона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8-800-2000-122. Информационные материалы прилагаются.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Следует обратить внимание, что силами сотрудников организаций,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услуги психолого-педагогической, методической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помощи родителям, являющихся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грантополучателями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субсидий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оказание данных услуг в 2020 году в рамках Федерального проекта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"Поддержка семей, имеющих детей", также целесообразно организовать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различные формы взаимодействия, консультирования родителей (законных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представителей) по всем вопросам, связанным с психологическими аспектами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новой ситуации.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Просим обеспечить координирующую роль главных внештатных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педагогов-психологов в региональных системах образования по оказанию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 видов психологической помощи всем участникам образовательных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 с учетом указанных выше рекомендаций, а также материалов,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Общероссийской общественной организацией "Федерация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психологов образования России" по организации психолого-педагогического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сопровождения образования в условиях дистанционного обучения.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Приложение: на 14 л. в 1 экз.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Исполняющая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обязанности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директора департамента                                  Л.П.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Фальковская</w:t>
      </w:r>
      <w:proofErr w:type="spell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Рекомендации для специалистов психологической службы в системе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образования, в связи с распространением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(COVID-19)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Охрана психического здоровья детей и подростков во время вспышки COVID-19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январе 2020 года ВОЗ объявила вспышку нового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коронавирусного</w:t>
      </w:r>
      <w:proofErr w:type="spell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 чрезвычайной ситуацией в области общественного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здравоохранения,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международное значение. ВОЗ заявила, что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существует высокий риск распространения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болезни 2019 года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(COVID-19) на другие страны мира. В марте 2020 года ВОЗ сделала заявление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COVID-19 можно охарактеризовать как пандемию. ВОЗ и органы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здравоохранения во всем мире принимают меры по сдерживанию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вспышки COVID-19. Однако это кризисное время порождает стресс у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населения*.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Рекомендации для специалистов психологической службы в системе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были разработаны в качестве примеров сообщений, адресованных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родителям, педагогам и детям для поддержки психического здоровья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благополучия во время вспышки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 (COVID-19)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рекомендаций ВОЗ.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Родители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Поддерживайте привычный ритм жизни семьи, насколько это возможно,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создавайте новые семейные традиции (игры), особенно если дети должны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оставаться дома. Обеспечьте вовлечение детей в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возрасту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домашние мероприятия, включая мероприятия по их обучению. Старайтесь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максимально использовать игровые формы.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Насколько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возможно, поощряйте детей продолжать играть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общаться со своими сверстниками. При этом возможно обсуждать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контакты, как регулярные телефонные или видео-вызовы, другие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возрасту коммуникации (например, социальные сети 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возраста ребенка) с ограничением времени.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Помогите детям найти открытые способы выражения таких чувств, как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 и печаль. У каждого ребенка есть свой способ выражения эмоций.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Иногда участие в творческой деятельности, такой как игра или рисование,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облегчить этот процесс. Дети чувствуют облегчение, если они могут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выразить и передать свои чувства в безопасной и благоприятной среде.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Во время стресса и кризиса дети обычно больше стремятся к общению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родителями. Обсудите COVID-19 с вашими детьми, используя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возрастной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подход. Если у ваших детей есть проблемы, то совместное решение этих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проблем может облегчить их беспокойство. Дети будут наблюдать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поведением и эмоциями взрослых, чтобы получить подсказки о том, как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управлять своими собственными эмоциями в трудный для них период.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Дети могут реагировать на стресс по-разному,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быть более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цепкими, тревожными, замкнутыми, злыми или возбужденными, мочиться в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постель и т.д. Реагируйте на реакцию вашего ребенка с пониманием,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прислушивайтесь к тому, что его волнует, оделяйте его любовью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вниманием.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Объясните детям, что вирус не является фактором этнической или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национальной принадлежности, чтобы не провоцировать неприязнь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сверстникам, взрослым людям иной национальности, а воспитывать чуткость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сострадание к беде тех, кто пострадал от вируса.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простой доступной форме предоставьте детям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 о том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произошло, объясните, что происходит сейчас, и дайте им четкую информацию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как снизить риск заражения этой болезнью, словами, которые они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понять в зависимости от своего возраста.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Расскажите детям о путях передачи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Заразиться COVID-19 можно от других людей, если они инфицированы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вирусом. Заболевание может передаваться от человека к человеку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мелкие капли, выделяемые из носа или рта больного COVID-19 при кашле или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чихании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Эти капли попадают на окружающие человека предметы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поверхности. Другие люди могут заразиться в результате прикосновения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к таким предметам или поверхностям, а затем - к глазам, носу или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рту. Кроме того, заражение может произойти при вдыхании мелких капель,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выделяются при кашле или чихании человека с COVID-19. По этой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 важно держаться от больного человека на расстоянии более 1 метра.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Объясните, как избежать заражения: (1) не контактировать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людьми, имеющими признаки простуды и ОРВИ (выделения из носа, кашель,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чихание и др.); (2) не посещать массовые мероприятия (кинотеатры, студии,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секции, театры, цирки, филармонии, консерватории, пр.); (3) как можно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чаще мыть руки с мылом; (4) по возможности, не трогать руками глаза, рот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нос; (5) по возможности, не прикасаться к ручкам, перилам, другим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 и поверхностям в общественных местах; (6) избегать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приветственных рукопожатий, поцелуев и объятий; (7) вести здоровый образ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жизни, вовремя ложиться спать и высыпаться,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питаться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регулярно делать зарядку. Обратите внимание на то, что вам необходимо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регулярно проветривать помещение и делать влажную уборку**. Превратите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занятия в забавную игру для всей семьи***.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Превратите скучный рассказ о путях передачи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способах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профилактики в игру ("Да", "Нет", "Не знаю"), где дети могут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двигаться, радоваться успешным ответам и возможности общения с вами.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Сведите к минимуму просмотр, чтение или прослушивание новостей,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могут вызвать тревогу и волнение у ваших детей. Объясните им, что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сами дадите им достоверную информацию, которую возьмете из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Если возникли проблемы с членами семьи, обратитесь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 к сайту Минздрава России: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https://www.rosminzdrav.ru/ministry/covid19?fbclid=lwAR15MPS7YTMrfmRsGkC9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yo8Ktr0jQTTT_tSr-b2GxSUcxXSReXpXnrd6dxY#r2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Самую последнюю информацию о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 Вы также можете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сайте ВОЗ: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https://www.who.int/ru/emergencies/diseases/novel-coronavirus-2019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Педагоги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Обеспечьте детям благоприятную позитивную образовательную среду,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свободную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стрессов, вызванных стремлением к академическим успехам.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Сконцентрируйтесь на сохранении здоровья детей, их психологического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благополучия.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Не привлекайте излишнего внимания детей к обсуждаемой проблеме.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Сохраняйте рутинный уклад учебной работы с привычными для детей нормами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оценки.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простой доступной форме предоставляйте детям информацию о том,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произошло, объясните, что происходит сейчас, и давайте им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четкую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том, как снизить риск заражения этой болезнью, словами,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они могут понять в зависимости от своего возраста.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Используйте дистанционные формы обучения, поощряющие развитие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интеллектуальной, творческой деятельности (напр. олимпиады,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квесты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соревнования), которые позволят и детям, и их родителям поддерживать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активность и создавать благоприятную психологическую атмосферу в семье.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Пользуйтесь надежными источниками информации в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в течение дня, один или два раза. Внезапный и почти постоянный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поток новостных сообщений о вспышке болезни может вызвать беспокойство у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человека.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Поддерживайте детей и родителей. Помощь другим людям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трудную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минуту может принести вам лично психологическую пользу. Например, найдите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для распространения позитивных и обнадеживающих историй 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выздоровлении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людей, снижении распространения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На вас сейчас лежит двойное бремя ответственности за здоровье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психологическое и социальное благополучие членов их семей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академическую подготовку учащихся. Относитесь к этой ситуации как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особым условиям работы. Берегите себя. Помните, что забота о своем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психологическом состоянии так же важна, как и забота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физическом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здоровье. Умейте справиться со стрессом, находить положительные эмоции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вести полноценный здоровый образ жизни. Занимайтесь дыхательными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упражнениям, упражнениями для релаксации, ходите на прогулки,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поддерживать активность и уменьшать напряжение.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Информация ВОЗ по вопросам COVID-19: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https://www.who.int/docs/default-source/coronaviruse/mental-health-consid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erations.pdf</w:t>
      </w:r>
      <w:proofErr w:type="spell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** Информация Минздрава России по вопросам COVID-19: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https://www.rosminzdrav.ru/ministry/covid19#r2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*** IASC. Addressing Mental Health and Psychosocial Aspects of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COVID-19 Outbreak: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https://interagencystandingcommittee.org/other/interim-briefing-note-addr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essing-mental-health-and-psychosocial-aspects-covid-19-outbreak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для подростков, испытывающих беспокойство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из-за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мотивам рекомендаций Роберта Лихи, одного из ведущих в мире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специалистов по тревожным состояниям)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последние несколько дней жизнь здорово изменилась, в школах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вводят удаленную форму обучения, родители работают из дома, с друзьями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сложно увидеться вживую. В подобной ситуации очень важно попробовать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сосредоточиться на возможностях, которые у тебя появились, вместо того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думать о лишениях. Именно такой подход можно назвать оптимизмом.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- несколько советов, которые помогут не упасть духом и не поддаться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тревоге и в то же время отнестись к ситуации серьезно.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Вероятность заболеть в возрасте от 0 до 19 лет очень маленькая. Дети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подростки почти не болеют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коронавирусом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переносят его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очень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легкой форме.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Несмотря на это, есть процедуры, которые могут помочь дополнительно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снизить вероятность заразиться: мыть руки после улицы, перед едой,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бороться с привычкой грызть ногти, если она есть (наконец-то теперь есть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достойная мотивация), - именно через руки вирус чаще всего попадает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организм человека; спать не меньше 7,5 часов; хорошо питаться; делать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физическую зарядку (все это поможет поддержать и укрепить иммунитет).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Очень важно соблюдать режим самоизоляции. Да, приходится сидеть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дома, не ходить в школу, не встречаться с друзьями. Скучно..., но...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важно, чтобы ты понимал, сейчас не наступает апокалипсис, каким мы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знаем по фильмам про зомби; наоборот, нас просят меньше выходить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дома, чтобы предотвратить заражение большого количества людей. Например,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Китае, где люди очень серьезно к этому отнеслись, уже почти все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заболевшие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поправились и новых случаев заражения почти нет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Теперь и нам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придется набраться терпения.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ты большую часть дня отслеживаешь все новостные ленты, это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усиливает твое беспокойство и тревогу. Лучше поменять тактику,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выбрать 1-2 ресурса, которым ты или твои родители больше всего доверяют,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уделять этой новости 10 минут утром и 10 минут вечером.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 из лучших лека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рств пр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отив тревоги - юмор. Многие ребята начали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выкладывать свои видео и песни про то, как они переживают ситуацию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самоизоляцией. Может быть, и ты сможешь посмотреть на эту ситуацию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углом?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же тревожные мысли постоянно атакуют тебя, помни, что тревога -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опасно, тебе не нужно думать о каждой тревожной мысли. Представь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как проплывающие по небу облака и попробуй сосредоточиться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более приятных или важных.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Рекомендации подготовлены Ю.В. Зарецким, доцентом факультета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и клинической психологии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психолого-педагогического университета.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 Детском телефоне доверия 8-800-2000-122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Единый общероссийский номер детского телефона доверия -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8-800-2000-122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Фондом поддержки детей, находящихся в трудной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жизненной ситуации совместно с субъектами Российской Федерации в сентябре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года. В этом году Телефон доверия отметил 10 лет 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сегодняшний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 на него поступило более 9,5 миллионов обращений, то есть в год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примерно 1 </w:t>
      </w: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млн</w:t>
      </w:r>
      <w:proofErr w:type="spellEnd"/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детей и взрослых звонит на телефон доверия!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настоящее время к нему подключено более 220 организаций во всех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Федерации. В 67 регионах телефон доверия оказывает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своим абонентам в круглосуточном режиме.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Кто может позвонить?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Любой ребенок и подросток, который столкнулся с любой проблемой (в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друзьями, родителями, учителями, стресса из-за учебы,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переживаний личного характера) или родитель (законный представитель),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столкнулся с проблемой в детско-родительских отношениях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трудностях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воспитании.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Откуда можно позвонить?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звонке на этот номер в любом населенном пункте, даже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небольшом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городе или деревне Российской Федерации со стационарных (домашних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городских) или мобильных телефонов дети, подростки и их родители могут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получить экстренную психологическую помощь, которая оказывается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психологами.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Платный ли звонок?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Нет, звонок любой продолжительности с любого телефона любого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оператора и с любым тарифом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бесплатный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Могут ли меня вычислить? Узнает ли кто-то о моем звонке?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Анонимность и конфиденциальность - основные принципы телефона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доверия. Ты (вы) можешь не представляться или представиться любым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вымышленным именем. На телефоне доверия нет определителя номера 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твоем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звонке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никто никогда не узнает. Тайна обращения гарантируется. Но если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твоя жизнь в опасности, тебе нужна помощь полиции или медиков - ты можешь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довериться этим специалистам, назвать себя и свой адрес.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какими проблемами обращаются?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Чаще всего обращаются с такими проблемами: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проблемы во взаимоотношениях со сверстниками - друзьями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противоположным полом (со мной не дружат, я поссорился с другом и не знаю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помириться,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булинг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не такой как все (толстый, рыжий и т.д.), мне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одиноко, 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влюбился и мне не отвечают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взаимностью и т.д.);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проблемы во взаимоотношениях с родителями (меня не понимают, им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до меня никакого дела или наоборот - меня опекают, не разрешают мне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гулять/дружить с кем-то, заставляют поступать в институт, который мне не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нравится, постоянно на меня орут, ругают за двойки, мама с папой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разводятся и я чувствую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себя никому не нужным, родился брат/сестра и я им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нужен и т.д. и т.п.);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проблемы в школе (боюсь экзаменов, не хочу учиться, плохие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с учителями, стресс перед ЕГЭ, боюсь получить двойку и т.д.);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тревожные 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суицидальне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звонки (я в депрессии, я не вижу выхода из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моей трудной ситуации, я не хочу жить);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детского телефона доверия есть сайт -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www.telefon-doveria.ru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группы в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соцсетях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На главной странице сайта посетитель увидит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слайдер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возможностью выбрать свою возрастную группу - "дети", "подростки"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"родители". В зависимости от вкладки, страницы расскажут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наиболее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частых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проблемах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которыми обращаются на детский телефон доверия. Для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актуальны вопросы страхов - остаться одному дома, получить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плохую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оценку, пойти к врачу. Подростков волнуют экзамены, критическое отношение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своей внешности, конфликты со сверстниками и родителями, несчастная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любовь. Родители обращаются с проблемами в процессе воспитания своих чад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ребенок не слушается, много сидит за компьютером, связался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плохой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компанией или не хочет учиться. Сайт позволяет не только ознакомиться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самых часто задаваемых вопросов, но и прочитать подробные ответы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опытных психологов на них. Посетители сайта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узнают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справляться с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одиночеством и находить друзей, что делать при суицидальных настроениях,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завоевать уважение сверстников и найти общий язык с родителями. При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родители смогут узнать, что волнует их детей, а дети - понять, что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беспокоит родителей. Смотрите раздел "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Лайфхаки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Инфографика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Вся реклама Детского телефона доверия размещена на сайте "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Детский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телефон доверия" в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разеле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(социальная реклама)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https://telefon-doveria.ru/events/?cat=14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для родителей еще можно рекомендовать портал "</w:t>
      </w: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Я-родитель</w:t>
      </w:r>
      <w:proofErr w:type="spellEnd"/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https://www.ya-roditel.ru/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Там есть много полезной информации - статьи, видео,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инфографика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получить бесплатно консультацию психолога и юриста.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Предложения по психолого-педагогическому сопровождению образовательного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процесса в условиях дистанционного режима обучения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постепенным введением карантина из-за распространения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коронавирусной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инфекции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важное значение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имеет психолого-педагогическое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сопровождение образовательного процесса в условиях дистанционного режима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обучения, при организации которого особое внимание необходимо уделить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оказанию психологической помощи и поддержки семьям с детьми.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Изменение режима образования предполагает выстраивание алгоритма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педагогических работников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педагогов-психологов с обучающимися и их родителями (законными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представителями),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установление и поддержание контактов педагога-психолога с членами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семей, педагогическими работниками и администрацией образовательных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(в том числе проведение опроса и установочного совещания по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психолого-педагогической поддержки образования в условиях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дистанционного режима обучения и распространения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коронавируса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проведение консультаций и мероприятий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просветительского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методического, организационного характера, в том числе по проблемам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учебной деятельности и досуга в домашних условиях, повышения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мотивации обучающихся на участие в дистанционных занятиях, повышения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адаптации субъектов образовательного процесса к новым условиям обучения,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педагогических технологий, способствующих повышению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удаленных форм учебных занятий.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единой цифровой образовательной платформы, наличие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интернет-связи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способность использовать современные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информационные образовательные ресурсы является необходимым условием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в дистанционном режиме, в том числе предполагающим организацию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рабочего места педагога-психолога, подбор инструментария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психолого-педагогической работы в дистанционной форме, освоение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дистанционных технологий работы (в т.ч. групповых и индивидуальных),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этических норм психолога в связи с применением дистанционных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 работы (чаты,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мессенджеры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электронная переписка).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Перевод на дистанционный режим работы, возможность потери заработка,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 трудной жизненной ситуации, угроза распространения эпидемии 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тому же условия изолированности семей с детьми в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ограниченном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 стрессовыми факторами, способствующими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возникновению острых психологических состояний. Поэтому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психолого-педагогическая работа должна предусматривать: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применение в практике педагога-психолога форм и методов экстренной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кризисной психологической помощи (в т.ч. в дистанционном формате),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 быстрого снижения возможных негативных эффектов (паника, слухи,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агрессивные проявления);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психологическое консультирование родителей и близких членов семей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направленное на развитие умений справляться с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изменившимися условиями жизни;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информирование о консультативной психологической помощи,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оказываемой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анонимно (в том числе с использованием телефона доверия);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привитие навыков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совладающего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поведения всем субъектам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образовательной среды; обучение их навыкам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саморегуляции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(разные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возрастные, целевые группы);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организация в дистанционной форме групп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взаимоподдержки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семьями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детьми, обучение возможностям выхода из состояния дискомфорта,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повышения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стрессоустойчивости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домашних условиях, повышения уровня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коммуникаций в семье.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Нахождение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 образовательного учреждения должно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предусматривать индивидуальную работу с семьями по нахождению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в поле зрения педагогических работников,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предупреждению возникновения у несовершеннолетних групп риска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дезадаптации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аддикций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девиаций поведения (употребление ПАВ,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агрессивное 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аутоагрессивное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поведение, депрессивные состояния,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попадание под влияние деструктивных сообществ (посредством сети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интернет), рост проявлений рискованного поведения и пр.).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Памятка для педагогов-психологов по организации сопровождения обучающихся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расстройствами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аутистического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спектра в условиях перехода на обучение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дистанционном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Переход с очной формы обучения на обучение в дистанционном режиме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сопровождается серьезными изменениями в жизни ребенка с расстройствами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аутистического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спектра (далее - РАС). В связи характерными особенностями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детей с РАС,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проявляющимися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стереотипности поведения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склонности к сохранению установленного жизненного порядка, ситуация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формы обучения может вызывать у них сильный дискомфорт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дезадаптацию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Это, в свою очередь, будет препятствовать освоению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адаптированной основной общеобразовательной программы. Преодоление этих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сложностей возможно путем создания специальных условий обучения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домашней среде и организации психолого-педагогического сопровождения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изменившейся ситуации.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Важнейшим направлением работы психолога в случае перехода учащегося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дистанционное обучение является оказание помощи в адаптации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новым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условиям. В зависимости от возраста и уровня развития ребенка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данная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 может быть проведена различными способами и в разных формах.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обучающихся начального школьного возраста, а также у учащихся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старшего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возраста со сниженным интеллектом работа по адаптации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проводится в значительной степени посредством родителей. Педагог-психолог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данном случае является наставником или супервизором. Его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первоначальной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задачей становится информирование родителя по вопросам организации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 в домашних условиях. Основными тематиками консультирования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способы адаптации среды (зонирование пространства, его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обедненность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использование визуальных подсказок, ограничение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пространства с постепенным его расширением, использование специального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сенсорного оборудования);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подбор способов мотивации ребенка к учебной деятельности;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формирование учебного поведения в домашних условиях;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способы преодоления нежелательного поведения;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выстраивание взаимоотношений с ребенком в новой роли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("родитель-учитель", "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родитель-тьютор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уровне основного и среднего общего образования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сохранном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интеллектуальном развитии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работа по его подготовке к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обучению в дистанционном режиме может осуществляться непосредственно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педагогом-психологом в режиме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работе в данном направлении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применяться следующие методы: социальные истории,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видеомоделирование, визуальные сценарии, беседа.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Показателями успешной адаптации ребенка являются: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принятие и выполнение новых правил поведения в ситуации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дистанционного обучения;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соблюдение установленного режима дня;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выполнение заданий в специально организованном рабочем месте;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следование визуальному расписанию занятий;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выполнение заданий под руководством родителя или при его поддержке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качестве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тьютора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взаимодействие с педагогом в режиме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(выполнение инструкций,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заданий, ответы на вопросы);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завершению у учащегося адаптационного периода при организации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дистанционного режима обучения необходимо определить дальнейшие цели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психологической работы, которые в новых сложившихся условиях могут сильно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отличаться от запланированных ранее.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разработке индивидуальной программы коррекционной работы в части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психологического сопровождения важно обеспечить необходимую поддержку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учебного процесса, а также выбирать цели по формированию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функциональных навыков, необходимых для повседневной жизни. При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поддержки процесса обучения психолог участвует в проведении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уроков в режиме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осуществляет наблюдение за организацией процесса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обучения и разрабатывает рекомендации для учителя и родителя по развитию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навыков, необходимых для обучения, и преодолению трудностей в обучении,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характерных для учащихся с РАС.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правило, такие рекомендации включают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тематики: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дополнительное структурирование процесса обучения;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подбор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мотиваторов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повышения интереса к учебной деятельности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эффективного формирования учебных навыков;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применение методов визуальной поддержки (наглядные схемы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рабочего места; схемы последовательности подготовки к уроку;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алгоритмы подбора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выполнения определенной деятельности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учебных материалов; последовательности выполнения отдельных учебных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действий; визуальное расписание занятий или распорядка дня).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работе над жизненными компетенциями в условиях обучения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дистанционном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приоритетными становятся задачи по формированию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социально-бытовых навыков (самообслуживание и бытовая ориентировка),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навыков времяпрепровождения 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досуговых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навыков (расширение интересов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 и видов деятельности), а также совместных игровых навыков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членами семьи.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постановке целей психологической работы важно учитывать возраст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уровень развития детей, в зависимости от которых будут меняться как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содержание, так и способы работы. При работе с детьми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выраженными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аутистическими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нарушениями реализация целей программы индивидуальной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коррекционной работы будет осуществляться преимущественно родителем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дистанционным наблюдением 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супервизией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педагога-психолога. При работе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детьми с менее выраженными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аутистическими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нарушениями акцент смещается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непосредственную коррекционную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работу психолога с ребенком.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первом этапе непосредственной работы психолога с ребенком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режиме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 отработка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элементарных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социально-коммуникативных навыков: совместное внимание,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визуальный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 со специалистом, навыки простейшей имитации, выполнение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каких-либо действий в присутствии педагога в режиме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выполнение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простых инструкций.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детей с более высоким уровнем развития и менее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выраженными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расстройствами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аутистического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спектра диапазон формируемых навыков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расширяется. В дистанционном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режиме может быть проведена работа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широкой группы коммуникативных диалоговых навыков, навыков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совместной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игры, понимания эмоций, модели психического, высших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психических функций, когнитивных навыков. Важно обеспечить своевременный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переход от индивидуальной работы в формате психолог-ребенок к работе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мини-группе в дистанционном режиме.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психологическая поддержка обучающихся с РАС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дистанционного обучения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направлена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их адаптацию, освоение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адаптированной основной общеобразовательной программы и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путем формирования жизненных компетенций и преодоления имеющихся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социально-коммуникативных дефицитов. В отличие от очной формы обучения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ситуации дистанционного обучения могут меняться конкретные приоритетные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цели работы и способы их достижения.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 по управлению психологической службой образования в субъекте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условиях дистанционного режима обучения*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Цифровизация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затрагивая основные виды деятельности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педагога-психолога: психологическое просвещение;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психологическая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профилактика; психологическое консультирование; психологическая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диагностика; психологическая коррекция; психологическая реабилитация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социально-психологическая адаптация; экспертно-аналитическая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мониторинговая деятельность, - может увеличить количество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благополучателей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качественно изменить специфику работы специалистов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внутри организаций, особенности взаимодействия службы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внутриведомственном и межведомственном уровне, а также сделать акцент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подготовке специалистов психологической службы в образовании.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Предполагаем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цифровизацию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указанных направлениях посредством расширения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форматов деятельности с акцентом на </w:t>
      </w: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Интернет-технологии</w:t>
      </w:r>
      <w:proofErr w:type="spellEnd"/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Форматы и технологии психолого-педагогической поддержки субъектов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образовательного процесса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консультирование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 использованием программ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zoom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skype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WhatsApp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консультирование по принципу "телефон доверия" через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электронную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почту и оперативная помощь через социальные сети;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диагностика через сеть Интернет, с возможностью сбора данных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ресурсе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(например, социально-психологическое тестирование);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создание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опросов и тестов с помощью </w:t>
      </w:r>
      <w:proofErr w:type="spellStart"/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Интернет-конструкторов</w:t>
      </w:r>
      <w:proofErr w:type="spellEnd"/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(например, тестирование через Google-формы);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психологическое просвещение и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психопрофилактика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посредством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создания интересного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видео-контента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прямых эфиров,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вебинаров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видеоинструктирования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электронных библиотек, коллекций видеофильмов;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психологическая коррекция с использованием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мобильных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тренажеров,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игр (например, для коррекции и развития познавательных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процессов);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использование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мобильных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Интернет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трекеров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фиксации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социально-психологической адаптации;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фиксация и хранение результатов тестирований для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мониторинговой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виртуальном облаке.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Форматы и технологии взаимодействия службы на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внутриведомственном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межведомственном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видео-конференц-связь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проектного и оперативного взаимодействия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психологической службы области;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сетевое взаимодействие на объединенном портале;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единая библиотека нормативно-правовых актов, регулирующих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психологической службы;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мобильное и безбумажное взаимодействие специалистов ведомств;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ресурсная карта специалистов психологической службы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возможностью взаимодействия с ними;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единая информационная система для передачи случаев.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Форматы и технологии подготовки специалистов психологической службы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повышение их квалификации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создание современной цифровой базы образовательного процесса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создание и развитие интеграционной платформы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непрерывного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психолого-педагогического образования;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развитие собственного IT-потенциала психологических служб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видеоинструктирование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использованию в работе и пояснению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нормативно-правовой базы психологической службы в образовании;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разработка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цифрового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контента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формате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онлайн-курсов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вебинаров</w:t>
      </w:r>
      <w:proofErr w:type="spell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прямых трансляций и др.;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единая база научно-методических ресурсов психологической службы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Опыт отделения общероссийской общественной организации "Федерация</w:t>
      </w:r>
    </w:p>
    <w:p w:rsidR="007279BC" w:rsidRPr="007279BC" w:rsidRDefault="007279BC" w:rsidP="0072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психологов образования России" </w:t>
      </w:r>
      <w:proofErr w:type="gramStart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279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Полевской Свердловской области</w:t>
      </w:r>
    </w:p>
    <w:p w:rsidR="007279BC" w:rsidRPr="007279BC" w:rsidRDefault="007279BC" w:rsidP="007279B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7279BC" w:rsidRPr="007279BC" w:rsidRDefault="007279BC" w:rsidP="007279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9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Родителям, педагогам и детям нужно сохранять спокойствие!</w:t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Подготовлены рекомендации для поддержки психического здоровья во время вспышки </w:t>
      </w:r>
      <w:proofErr w:type="spellStart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Они адресованы родителям, педагогам и детям.</w:t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Также </w:t>
      </w:r>
      <w:proofErr w:type="spellStart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напоминает о работе детского телефона доверия (8-800-2000-122). По нему можно бесплатно и анонимно получить экстренную психологическую помощь.</w:t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Приведена информация по психолого-педагогическому сопровождению дистанционного образовательного процесса. Составлена отдельная памятка в отношении </w:t>
      </w:r>
      <w:proofErr w:type="gramStart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</w:t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расстройствами </w:t>
      </w:r>
      <w:proofErr w:type="spellStart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аутистического</w:t>
      </w:r>
      <w:proofErr w:type="spellEnd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спектра.</w:t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Предложены форматы и технологии управления психологической службой образования в субъекте РФ в условиях дистанционного обучения.</w:t>
      </w:r>
    </w:p>
    <w:p w:rsidR="00C3276A" w:rsidRDefault="007279BC" w:rsidP="007279BC"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7279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6IMmsPEnZ" w:history="1">
        <w:r w:rsidRPr="007279BC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http://www.garant.ru/hotlaw/federal/1335012/#ixzz6IMmsPEnZ</w:t>
        </w:r>
      </w:hyperlink>
    </w:p>
    <w:sectPr w:rsidR="00C3276A" w:rsidSect="00C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BC"/>
    <w:rsid w:val="007279BC"/>
    <w:rsid w:val="00C3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6A"/>
  </w:style>
  <w:style w:type="paragraph" w:styleId="1">
    <w:name w:val="heading 1"/>
    <w:basedOn w:val="a"/>
    <w:link w:val="10"/>
    <w:uiPriority w:val="9"/>
    <w:qFormat/>
    <w:rsid w:val="00727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9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33501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4938</Words>
  <Characters>28149</Characters>
  <Application>Microsoft Office Word</Application>
  <DocSecurity>0</DocSecurity>
  <Lines>234</Lines>
  <Paragraphs>66</Paragraphs>
  <ScaleCrop>false</ScaleCrop>
  <Company/>
  <LinksUpToDate>false</LinksUpToDate>
  <CharactersWithSpaces>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Yuristkom</dc:creator>
  <cp:keywords/>
  <dc:description/>
  <cp:lastModifiedBy>Yuristkom</cp:lastModifiedBy>
  <cp:revision>2</cp:revision>
  <dcterms:created xsi:type="dcterms:W3CDTF">2020-04-01T13:15:00Z</dcterms:created>
  <dcterms:modified xsi:type="dcterms:W3CDTF">2020-04-01T13:16:00Z</dcterms:modified>
</cp:coreProperties>
</file>